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8FCA" w14:textId="77777777" w:rsidR="006C06F7" w:rsidRPr="006C06F7" w:rsidRDefault="006C06F7" w:rsidP="006C06F7">
      <w:pPr>
        <w:pStyle w:val="Nagwek"/>
        <w:jc w:val="right"/>
        <w:rPr>
          <w:rFonts w:ascii="Verdana" w:hAnsi="Verdana"/>
          <w:sz w:val="20"/>
          <w:szCs w:val="20"/>
        </w:rPr>
      </w:pPr>
      <w:r w:rsidRPr="006C06F7">
        <w:rPr>
          <w:rFonts w:ascii="Verdana" w:hAnsi="Verdana"/>
          <w:sz w:val="20"/>
          <w:szCs w:val="20"/>
        </w:rPr>
        <w:t>Załącznik nr 2.2 do SIWZ</w:t>
      </w:r>
    </w:p>
    <w:p w14:paraId="7BC1CBCC" w14:textId="7D5B2613" w:rsidR="00DF7EB2" w:rsidRPr="00E20C50" w:rsidRDefault="006C06F7" w:rsidP="006C06F7">
      <w:pPr>
        <w:pStyle w:val="Nagwek"/>
        <w:jc w:val="right"/>
        <w:rPr>
          <w:rFonts w:ascii="Verdana" w:hAnsi="Verdana"/>
          <w:sz w:val="20"/>
          <w:szCs w:val="20"/>
        </w:rPr>
      </w:pPr>
      <w:r w:rsidRPr="006C06F7">
        <w:rPr>
          <w:rFonts w:ascii="Verdana" w:hAnsi="Verdana"/>
          <w:sz w:val="20"/>
          <w:szCs w:val="20"/>
        </w:rPr>
        <w:t>Nr sprawy: GKM.272.11.2018</w:t>
      </w:r>
      <w:bookmarkStart w:id="0" w:name="_GoBack"/>
      <w:bookmarkEnd w:id="0"/>
    </w:p>
    <w:p w14:paraId="28590A8A" w14:textId="14C39076" w:rsidR="00A00789" w:rsidRPr="00C63A11" w:rsidRDefault="00A00789" w:rsidP="006A01F1">
      <w:pPr>
        <w:pStyle w:val="Tekstprzypisudolnego"/>
        <w:jc w:val="center"/>
        <w:rPr>
          <w:rFonts w:ascii="Verdana" w:hAnsi="Verdana" w:cs="Arial"/>
          <w:i/>
          <w:u w:val="single"/>
        </w:rPr>
      </w:pPr>
    </w:p>
    <w:p w14:paraId="7AF61ECE" w14:textId="77777777" w:rsidR="00A00789" w:rsidRPr="00C63A11" w:rsidRDefault="00A00789" w:rsidP="006A01F1">
      <w:pPr>
        <w:pStyle w:val="Tekstprzypisudolnego"/>
        <w:jc w:val="center"/>
        <w:rPr>
          <w:rFonts w:ascii="Verdana" w:hAnsi="Verdana" w:cs="Arial"/>
          <w:i/>
          <w:u w:val="single"/>
        </w:rPr>
      </w:pPr>
    </w:p>
    <w:p w14:paraId="4F08BA66" w14:textId="3BCD27A3" w:rsidR="006A01F1" w:rsidRPr="00C63A11" w:rsidRDefault="00A00789" w:rsidP="006A01F1">
      <w:pPr>
        <w:pStyle w:val="Tekstprzypisudolnego"/>
        <w:jc w:val="center"/>
        <w:rPr>
          <w:rFonts w:ascii="Verdana" w:hAnsi="Verdana" w:cs="Times New Roman"/>
          <w:b/>
        </w:rPr>
      </w:pPr>
      <w:r w:rsidRPr="00C63A11">
        <w:rPr>
          <w:rFonts w:ascii="Verdana" w:hAnsi="Verdana" w:cs="Times New Roman"/>
          <w:b/>
        </w:rPr>
        <w:t>K</w:t>
      </w:r>
      <w:r w:rsidR="006A01F1" w:rsidRPr="00C63A11">
        <w:rPr>
          <w:rFonts w:ascii="Verdana" w:hAnsi="Verdana" w:cs="Times New Roman"/>
          <w:b/>
        </w:rPr>
        <w:t>lauzula informacyjna z art. 13 RODO związan</w:t>
      </w:r>
      <w:r w:rsidRPr="00C63A11">
        <w:rPr>
          <w:rFonts w:ascii="Verdana" w:hAnsi="Verdana" w:cs="Times New Roman"/>
          <w:b/>
        </w:rPr>
        <w:t>a</w:t>
      </w:r>
      <w:r w:rsidR="006A01F1" w:rsidRPr="00C63A11">
        <w:rPr>
          <w:rFonts w:ascii="Verdana" w:hAnsi="Verdana" w:cs="Times New Roman"/>
          <w:b/>
        </w:rPr>
        <w:t xml:space="preserve"> </w:t>
      </w:r>
      <w:r w:rsidRPr="00C63A11">
        <w:rPr>
          <w:rFonts w:ascii="Verdana" w:hAnsi="Verdana" w:cs="Times New Roman"/>
          <w:b/>
        </w:rPr>
        <w:br/>
      </w:r>
      <w:r w:rsidR="006A01F1" w:rsidRPr="00C63A11">
        <w:rPr>
          <w:rFonts w:ascii="Verdana" w:hAnsi="Verdana" w:cs="Times New Roman"/>
          <w:b/>
        </w:rPr>
        <w:t>z postępowaniem o udzielenie zamówienia publicznego</w:t>
      </w:r>
    </w:p>
    <w:p w14:paraId="1CE3B4BF" w14:textId="77777777" w:rsidR="006A01F1" w:rsidRPr="00C63A11" w:rsidRDefault="006A01F1" w:rsidP="006A01F1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3478D1E5" w14:textId="2FB20A7F" w:rsidR="00166B7C" w:rsidRPr="00C63A11" w:rsidRDefault="00166B7C" w:rsidP="001647D0">
      <w:pPr>
        <w:spacing w:after="15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Zgodnie z art. 13 ust.</w:t>
      </w:r>
      <w:r w:rsidR="001E76BB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 i 2 </w:t>
      </w:r>
      <w:r w:rsidRPr="00C63A11">
        <w:rPr>
          <w:rFonts w:ascii="Verdana" w:hAnsi="Verdana" w:cs="Times New Roman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63A11">
        <w:rPr>
          <w:rFonts w:ascii="Verdana" w:hAnsi="Verdana" w:cs="Times New Roman"/>
          <w:sz w:val="20"/>
          <w:szCs w:val="20"/>
        </w:rPr>
        <w:t xml:space="preserve"> </w:t>
      </w:r>
      <w:r w:rsidR="00D64BD8" w:rsidRPr="00C63A11">
        <w:rPr>
          <w:rFonts w:ascii="Verdana" w:hAnsi="Verdana" w:cs="Times New Roman"/>
          <w:sz w:val="20"/>
          <w:szCs w:val="20"/>
        </w:rPr>
        <w:t>z </w:t>
      </w:r>
      <w:r w:rsidRPr="00C63A11">
        <w:rPr>
          <w:rFonts w:ascii="Verdana" w:hAnsi="Verdana" w:cs="Times New Roman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dalej „RODO”</w:t>
      </w:r>
      <w:r w:rsidR="001E76BB" w:rsidRPr="00C63A11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informuję, że: </w:t>
      </w:r>
    </w:p>
    <w:p w14:paraId="7FECACEB" w14:textId="77777777" w:rsidR="002F3B62" w:rsidRDefault="001647D0" w:rsidP="002F3B6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Państwa danych osobowych jest Gmina </w:t>
      </w:r>
      <w:r w:rsidR="002F3B62">
        <w:rPr>
          <w:rFonts w:ascii="Verdana" w:eastAsia="Times New Roman" w:hAnsi="Verdana" w:cs="Times New Roman"/>
          <w:sz w:val="20"/>
          <w:szCs w:val="20"/>
          <w:lang w:eastAsia="pl-PL"/>
        </w:rPr>
        <w:t>Zaleszany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  <w:r w:rsidR="002F3B62" w:rsidRPr="002F3B62">
        <w:rPr>
          <w:rFonts w:ascii="Verdana" w:eastAsia="Times New Roman" w:hAnsi="Verdana" w:cs="Times New Roman"/>
          <w:sz w:val="20"/>
          <w:szCs w:val="20"/>
          <w:lang w:eastAsia="pl-PL"/>
        </w:rPr>
        <w:t>której jednostką organizacyjną jest Urząd Gminy w Zaleszanach, ul. Tadeusza Kościuszki 16, 37-415 Zaleszany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77228FDD" w14:textId="77777777" w:rsidR="002F3B62" w:rsidRDefault="00166B7C" w:rsidP="002F3B6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3B62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032E3F" w:rsidRPr="002F3B62">
        <w:rPr>
          <w:rFonts w:ascii="Verdana" w:eastAsia="Times New Roman" w:hAnsi="Verdana" w:cs="Times New Roman"/>
          <w:sz w:val="20"/>
          <w:szCs w:val="20"/>
          <w:lang w:eastAsia="pl-PL"/>
        </w:rPr>
        <w:t>nspektorem ochrony danych o</w:t>
      </w:r>
      <w:r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sobowych w </w:t>
      </w:r>
      <w:r w:rsidR="001647D0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Urzędzie Gminy </w:t>
      </w:r>
      <w:r w:rsidR="002F3B62" w:rsidRPr="002F3B62">
        <w:rPr>
          <w:rFonts w:ascii="Verdana" w:eastAsia="Times New Roman" w:hAnsi="Verdana" w:cs="Times New Roman"/>
          <w:sz w:val="20"/>
          <w:szCs w:val="20"/>
          <w:lang w:eastAsia="pl-PL"/>
        </w:rPr>
        <w:t>Zaleszany</w:t>
      </w:r>
      <w:r w:rsidR="00A00789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 </w:t>
      </w:r>
      <w:r w:rsidR="002F3B62" w:rsidRPr="002F3B62">
        <w:rPr>
          <w:rFonts w:ascii="Verdana" w:eastAsia="Times New Roman" w:hAnsi="Verdana" w:cs="Times New Roman"/>
          <w:sz w:val="20"/>
          <w:szCs w:val="20"/>
          <w:lang w:eastAsia="pl-PL"/>
        </w:rPr>
        <w:t>Arkadiusz Perła</w:t>
      </w:r>
      <w:r w:rsidR="002F3B62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="002F3B62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e-mail: aperla@zaleszany.pl</w:t>
      </w:r>
      <w:r w:rsidR="002F3B62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2F3B62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tel. 15 845 94 19 wew. 29</w:t>
      </w:r>
      <w:r w:rsidR="00F728FF" w:rsidRPr="002F3B62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DE171EB" w14:textId="03F6037B" w:rsidR="00166B7C" w:rsidRPr="002F3B62" w:rsidRDefault="00A00789" w:rsidP="002F3B6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3B62">
        <w:rPr>
          <w:rFonts w:ascii="Verdana" w:eastAsia="Times New Roman" w:hAnsi="Verdana" w:cs="Times New Roman"/>
          <w:sz w:val="20"/>
          <w:szCs w:val="20"/>
          <w:lang w:eastAsia="pl-PL"/>
        </w:rPr>
        <w:t>Państwa</w:t>
      </w:r>
      <w:r w:rsidR="00166B7C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dane osobowe przetwarzane będą na podstawie art. 6 ust. 1 lit. c</w:t>
      </w:r>
      <w:r w:rsidR="00166B7C" w:rsidRPr="002F3B62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166B7C" w:rsidRPr="002F3B62">
        <w:rPr>
          <w:rFonts w:ascii="Verdana" w:eastAsia="Times New Roman" w:hAnsi="Verdana" w:cs="Times New Roman"/>
          <w:sz w:val="20"/>
          <w:szCs w:val="20"/>
          <w:lang w:eastAsia="pl-PL"/>
        </w:rPr>
        <w:t>RODO</w:t>
      </w:r>
      <w:r w:rsidR="00300D3C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63A11" w:rsidRPr="002F3B6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166B7C" w:rsidRPr="002F3B6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</w:t>
      </w:r>
      <w:r w:rsidR="00166B7C" w:rsidRPr="002F3B62">
        <w:rPr>
          <w:rFonts w:ascii="Verdana" w:hAnsi="Verdana" w:cs="Times New Roman"/>
          <w:sz w:val="20"/>
          <w:szCs w:val="20"/>
        </w:rPr>
        <w:t xml:space="preserve">związanym z postępowaniem o udzielenie zamówienia publicznego </w:t>
      </w:r>
      <w:r w:rsidR="00C63A11" w:rsidRPr="002F3B62">
        <w:rPr>
          <w:rFonts w:ascii="Verdana" w:hAnsi="Verdana" w:cs="Times New Roman"/>
          <w:sz w:val="20"/>
          <w:szCs w:val="20"/>
        </w:rPr>
        <w:br/>
      </w:r>
      <w:r w:rsidRPr="002F3B62">
        <w:rPr>
          <w:rFonts w:ascii="Verdana" w:hAnsi="Verdana" w:cs="Times New Roman"/>
          <w:sz w:val="20"/>
          <w:szCs w:val="20"/>
        </w:rPr>
        <w:t xml:space="preserve">pn. </w:t>
      </w:r>
      <w:r w:rsidR="002F3B62" w:rsidRPr="002F3B62">
        <w:rPr>
          <w:rFonts w:ascii="Verdana" w:hAnsi="Verdana"/>
          <w:kern w:val="20"/>
          <w:sz w:val="20"/>
          <w:szCs w:val="20"/>
        </w:rPr>
        <w:t xml:space="preserve">Udzielenie kredytu długoterminowego w wysokości 8 900 000,00 PLN </w:t>
      </w:r>
      <w:r w:rsidR="002F3B62">
        <w:rPr>
          <w:rFonts w:ascii="Verdana" w:hAnsi="Verdana"/>
          <w:kern w:val="20"/>
          <w:sz w:val="20"/>
          <w:szCs w:val="20"/>
        </w:rPr>
        <w:br/>
      </w:r>
      <w:r w:rsidR="002F3B62" w:rsidRPr="002F3B62">
        <w:rPr>
          <w:rFonts w:ascii="Verdana" w:hAnsi="Verdana"/>
          <w:kern w:val="20"/>
          <w:sz w:val="20"/>
          <w:szCs w:val="20"/>
        </w:rPr>
        <w:t xml:space="preserve">z przeznaczeniem na sfinansowanie planowanego na 2018 rok deficytu budżetu Gminy Zaleszany; </w:t>
      </w:r>
      <w:r w:rsidR="00032E3F" w:rsidRPr="002F3B62">
        <w:rPr>
          <w:rFonts w:ascii="Verdana" w:hAnsi="Verdana" w:cs="Times New Roman"/>
          <w:sz w:val="20"/>
          <w:szCs w:val="20"/>
        </w:rPr>
        <w:t xml:space="preserve">w trybie </w:t>
      </w:r>
      <w:r w:rsidRPr="002F3B62">
        <w:rPr>
          <w:rFonts w:ascii="Verdana" w:hAnsi="Verdana" w:cs="Times New Roman"/>
          <w:sz w:val="20"/>
          <w:szCs w:val="20"/>
        </w:rPr>
        <w:t>przetargu nieograniczonego</w:t>
      </w:r>
      <w:r w:rsidR="00F728FF" w:rsidRPr="002F3B62">
        <w:rPr>
          <w:rFonts w:ascii="Verdana" w:hAnsi="Verdana" w:cs="Times New Roman"/>
          <w:sz w:val="20"/>
          <w:szCs w:val="20"/>
        </w:rPr>
        <w:t>;</w:t>
      </w:r>
    </w:p>
    <w:p w14:paraId="5CDC1332" w14:textId="3C4F632D" w:rsidR="00166B7C" w:rsidRPr="00C63A1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odbiorcami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danych osobowych będą osoby lub podmioty, którym udostępniona zostanie dokumentacja postępowania w oparciu o art. 8 oraz art. 96 </w:t>
      </w:r>
      <w:r w:rsidR="00C63A11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ust. 3 ustawy z dnia 29 stycznia 2004 r. – Prawo zamówień publicznych (Dz. U. z 2017 r. poz. 1579 i 2018), dalej „ustawa Pzp”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1D9424E" w14:textId="77777777" w:rsidR="00166B7C" w:rsidRPr="00C63A11" w:rsidRDefault="00A0078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="00166B7C" w:rsidRPr="00C63A11">
        <w:rPr>
          <w:rFonts w:ascii="Verdana" w:eastAsia="Times New Roman" w:hAnsi="Verdana" w:cs="Times New Roman"/>
          <w:sz w:val="20"/>
          <w:szCs w:val="20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C63A11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166B7C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przechowywania obejmuje cały czas trwania umowy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06D15559" w14:textId="77777777" w:rsidR="006A01F1" w:rsidRPr="00C63A11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obowiązek podania przez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danych osobowych bezpośrednio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dotyczących jest wymogiem ustawowym określonym w przepisach ustawy Pzp, związanym z udziałem w postępowaniu o udzielenie zamówienia publicznego; konsekwencje niepodania określonych danych wynikają z ustawy Pzp;  </w:t>
      </w:r>
    </w:p>
    <w:p w14:paraId="27C3F4DA" w14:textId="77777777" w:rsidR="006A01F1" w:rsidRPr="00C63A11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odniesieniu do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danych osobowych decyzje nie będą podejmowane w sposób zautomatyzowa</w:t>
      </w:r>
      <w:r w:rsidR="00510646" w:rsidRPr="00C63A11">
        <w:rPr>
          <w:rFonts w:ascii="Verdana" w:eastAsia="Times New Roman" w:hAnsi="Verdana" w:cs="Times New Roman"/>
          <w:sz w:val="20"/>
          <w:szCs w:val="20"/>
          <w:lang w:eastAsia="pl-PL"/>
        </w:rPr>
        <w:t>ny, stosowanie do art. 22 RODO;</w:t>
      </w:r>
    </w:p>
    <w:p w14:paraId="23951E89" w14:textId="77777777" w:rsidR="006A01F1" w:rsidRPr="00C63A1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posiada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>ją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>Państwo</w:t>
      </w:r>
      <w:r w:rsidR="006A01F1" w:rsidRPr="00C63A11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2AC14613" w14:textId="77777777" w:rsidR="00166B7C" w:rsidRPr="00C63A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15 RODO prawo dostępu do danych osobowych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dotyczących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53AA0FFE" w14:textId="77777777" w:rsidR="00166B7C" w:rsidRPr="00C63A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na podstawie art. 16 RODO prawo do sprostowania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danych osobowych</w:t>
      </w:r>
      <w:r w:rsidR="006A01F1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A01F1" w:rsidRPr="00C63A1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**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3E34779A" w14:textId="66A3724C" w:rsidR="006A01F1" w:rsidRPr="00C63A1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CF7EDA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art. 18 ust. 2 RODO ***;  </w:t>
      </w:r>
    </w:p>
    <w:p w14:paraId="7DDD1586" w14:textId="77777777" w:rsidR="00D926A5" w:rsidRPr="00C63A11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i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prawo do wniesienia skargi do Prezesa Urzędu Ochrony Danych Osobowych, gdy uzna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>ją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>Państwa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że przetwarzanie danych osobowych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dotyczących narusza przepisy RODO;</w:t>
      </w:r>
    </w:p>
    <w:p w14:paraId="258FB9EE" w14:textId="77777777" w:rsidR="006A01F1" w:rsidRPr="00C63A1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Verdana" w:eastAsia="Times New Roman" w:hAnsi="Verdana" w:cs="Times New Roman"/>
          <w:i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przysługuje </w:t>
      </w:r>
      <w:r w:rsidR="00A00789" w:rsidRPr="00C63A11">
        <w:rPr>
          <w:rFonts w:ascii="Verdana" w:eastAsia="Times New Roman" w:hAnsi="Verdana" w:cs="Times New Roman"/>
          <w:sz w:val="20"/>
          <w:szCs w:val="20"/>
          <w:lang w:eastAsia="pl-PL"/>
        </w:rPr>
        <w:t>Państwu</w:t>
      </w:r>
      <w:r w:rsidR="006A01F1" w:rsidRPr="00C63A11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15DCA9DE" w14:textId="77777777" w:rsidR="00166B7C" w:rsidRPr="00C63A11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i/>
          <w:color w:val="00B0F0"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63A11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14:paraId="4D6D6B49" w14:textId="77777777" w:rsidR="00BF6DD3" w:rsidRPr="00C63A11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sz w:val="20"/>
          <w:szCs w:val="20"/>
          <w:lang w:eastAsia="pl-PL"/>
        </w:rPr>
        <w:t>prawo do przenoszenia danych osobowych, o którym mowa w art. 20 RODO;</w:t>
      </w:r>
    </w:p>
    <w:p w14:paraId="79B9ADDA" w14:textId="77777777" w:rsidR="00166B7C" w:rsidRPr="00C63A11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C63A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</w:t>
      </w:r>
      <w:r w:rsidR="00A00789" w:rsidRPr="00C63A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Państwa </w:t>
      </w:r>
      <w:r w:rsidRPr="00C63A11">
        <w:rPr>
          <w:rFonts w:ascii="Verdana" w:eastAsia="Times New Roman" w:hAnsi="Verdana" w:cs="Times New Roman"/>
          <w:b/>
          <w:sz w:val="20"/>
          <w:szCs w:val="20"/>
          <w:lang w:eastAsia="pl-PL"/>
        </w:rPr>
        <w:t>danych osobowych jest art. 6 ust. 1 lit. c RODO</w:t>
      </w:r>
      <w:r w:rsidR="00BF6DD3" w:rsidRPr="00C63A1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63A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634F7855" w14:textId="77777777" w:rsidR="00166B7C" w:rsidRPr="00C63A11" w:rsidRDefault="00166B7C" w:rsidP="00BF6DD3">
      <w:pPr>
        <w:pStyle w:val="Akapitzlist"/>
        <w:spacing w:after="150" w:line="360" w:lineRule="auto"/>
        <w:ind w:left="709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</w:p>
    <w:p w14:paraId="7AC843B2" w14:textId="77777777" w:rsidR="00166B7C" w:rsidRPr="00C63A11" w:rsidRDefault="00166B7C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6FD9F64D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17CAE4E2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5DBB5DC9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809BDE2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8C68D73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642D427A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1147CA8" w14:textId="77777777" w:rsidR="006A01F1" w:rsidRPr="00C63A11" w:rsidRDefault="006A01F1" w:rsidP="000B73B2">
      <w:pPr>
        <w:spacing w:before="120"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9FEF4D3" w14:textId="77777777" w:rsidR="006A01F1" w:rsidRPr="00C63A11" w:rsidRDefault="006A01F1" w:rsidP="00A00789">
      <w:pPr>
        <w:spacing w:before="120"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C63A11">
        <w:rPr>
          <w:rFonts w:ascii="Verdana" w:hAnsi="Verdana" w:cs="Times New Roman"/>
          <w:sz w:val="20"/>
          <w:szCs w:val="20"/>
        </w:rPr>
        <w:t>______________________</w:t>
      </w:r>
    </w:p>
    <w:p w14:paraId="35031A8B" w14:textId="77777777" w:rsidR="006A01F1" w:rsidRPr="00C63A11" w:rsidRDefault="006A01F1" w:rsidP="00A00789">
      <w:pPr>
        <w:spacing w:after="15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3A11">
        <w:rPr>
          <w:rFonts w:ascii="Verdana" w:hAnsi="Verdana" w:cs="Times New Roman"/>
          <w:b/>
          <w:i/>
          <w:sz w:val="20"/>
          <w:szCs w:val="20"/>
          <w:vertAlign w:val="superscript"/>
        </w:rPr>
        <w:t>*</w:t>
      </w:r>
      <w:r w:rsidRPr="00C63A11">
        <w:rPr>
          <w:rFonts w:ascii="Verdana" w:hAnsi="Verdana" w:cs="Times New Roman"/>
          <w:b/>
          <w:i/>
          <w:sz w:val="20"/>
          <w:szCs w:val="20"/>
        </w:rPr>
        <w:t xml:space="preserve"> Wyjaśnienie:</w:t>
      </w:r>
      <w:r w:rsidRPr="00C63A11">
        <w:rPr>
          <w:rFonts w:ascii="Verdana" w:hAnsi="Verdana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C63A11">
        <w:rPr>
          <w:rFonts w:ascii="Verdana" w:eastAsia="Times New Roman" w:hAnsi="Verdana" w:cs="Times New Roman"/>
          <w:i/>
          <w:sz w:val="20"/>
          <w:szCs w:val="20"/>
          <w:lang w:eastAsia="pl-PL"/>
        </w:rPr>
        <w:t>istnieje obowiązek wyznaczenia inspektora ochrony danych osobowych.</w:t>
      </w:r>
    </w:p>
    <w:p w14:paraId="531E22CF" w14:textId="77777777" w:rsidR="006A01F1" w:rsidRPr="00C63A11" w:rsidRDefault="006A01F1" w:rsidP="00A00789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i/>
          <w:sz w:val="20"/>
          <w:szCs w:val="20"/>
        </w:rPr>
      </w:pPr>
      <w:r w:rsidRPr="00C63A11">
        <w:rPr>
          <w:rFonts w:ascii="Verdana" w:hAnsi="Verdana" w:cs="Times New Roman"/>
          <w:b/>
          <w:i/>
          <w:sz w:val="20"/>
          <w:szCs w:val="20"/>
          <w:vertAlign w:val="superscript"/>
        </w:rPr>
        <w:t xml:space="preserve">** </w:t>
      </w:r>
      <w:r w:rsidRPr="00C63A11">
        <w:rPr>
          <w:rFonts w:ascii="Verdana" w:hAnsi="Verdana" w:cs="Times New Roman"/>
          <w:b/>
          <w:i/>
          <w:sz w:val="20"/>
          <w:szCs w:val="20"/>
        </w:rPr>
        <w:t>Wyjaśnienie:</w:t>
      </w:r>
      <w:r w:rsidRPr="00C63A11">
        <w:rPr>
          <w:rFonts w:ascii="Verdana" w:hAnsi="Verdana" w:cs="Times New Roman"/>
          <w:i/>
          <w:sz w:val="20"/>
          <w:szCs w:val="20"/>
        </w:rPr>
        <w:t xml:space="preserve"> </w:t>
      </w:r>
      <w:r w:rsidRPr="00C63A1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C63A11">
        <w:rPr>
          <w:rFonts w:ascii="Verdana" w:hAnsi="Verdana" w:cs="Times New Roman"/>
          <w:i/>
          <w:sz w:val="20"/>
          <w:szCs w:val="20"/>
        </w:rPr>
        <w:t>wyniku postępowania</w:t>
      </w:r>
      <w:r w:rsidRPr="00C63A11">
        <w:rPr>
          <w:rFonts w:ascii="Verdana" w:hAnsi="Verdana" w:cs="Times New Roman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62A30A5" w14:textId="60F65560" w:rsidR="006A01F1" w:rsidRPr="00C63A11" w:rsidRDefault="006A01F1" w:rsidP="00A00789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C63A11">
        <w:rPr>
          <w:rFonts w:ascii="Verdana" w:hAnsi="Verdana" w:cs="Times New Roman"/>
          <w:b/>
          <w:i/>
          <w:sz w:val="20"/>
          <w:szCs w:val="20"/>
          <w:vertAlign w:val="superscript"/>
        </w:rPr>
        <w:t xml:space="preserve">*** </w:t>
      </w:r>
      <w:r w:rsidRPr="00C63A11">
        <w:rPr>
          <w:rFonts w:ascii="Verdana" w:hAnsi="Verdana" w:cs="Times New Roman"/>
          <w:b/>
          <w:i/>
          <w:sz w:val="20"/>
          <w:szCs w:val="20"/>
        </w:rPr>
        <w:t>Wyjaśnienie:</w:t>
      </w:r>
      <w:r w:rsidRPr="00C63A11">
        <w:rPr>
          <w:rFonts w:ascii="Verdana" w:hAnsi="Verdana" w:cs="Times New Roman"/>
          <w:i/>
          <w:sz w:val="20"/>
          <w:szCs w:val="20"/>
        </w:rPr>
        <w:t xml:space="preserve"> prawo do ograniczenia przetwarzania nie ma zastosowania w odniesieniu do </w:t>
      </w:r>
      <w:r w:rsidRPr="00C63A11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przechowywania, w celu zapewnienia korzystania ze środków ochrony prawnej lub </w:t>
      </w:r>
      <w:r w:rsidR="0085370B">
        <w:rPr>
          <w:rFonts w:ascii="Verdana" w:eastAsia="Times New Roman" w:hAnsi="Verdana" w:cs="Times New Roman"/>
          <w:i/>
          <w:sz w:val="20"/>
          <w:szCs w:val="20"/>
          <w:lang w:eastAsia="pl-PL"/>
        </w:rPr>
        <w:br/>
      </w:r>
      <w:r w:rsidRPr="00C63A11">
        <w:rPr>
          <w:rFonts w:ascii="Verdana" w:eastAsia="Times New Roman" w:hAnsi="Verdana" w:cs="Times New Roman"/>
          <w:i/>
          <w:sz w:val="20"/>
          <w:szCs w:val="20"/>
          <w:lang w:eastAsia="pl-PL"/>
        </w:rPr>
        <w:t>w celu ochrony praw innej osoby fizycznej lub prawnej, lub z uwagi na ważne względy interesu publicznego Unii Europejskiej lub państwa członkowskiego.</w:t>
      </w:r>
    </w:p>
    <w:sectPr w:rsidR="006A01F1" w:rsidRPr="00C63A11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AC408" w14:textId="77777777" w:rsidR="00F33B3E" w:rsidRDefault="00F33B3E" w:rsidP="00B62535">
      <w:pPr>
        <w:spacing w:after="0" w:line="240" w:lineRule="auto"/>
      </w:pPr>
      <w:r>
        <w:separator/>
      </w:r>
    </w:p>
  </w:endnote>
  <w:endnote w:type="continuationSeparator" w:id="0">
    <w:p w14:paraId="4381329C" w14:textId="77777777" w:rsidR="00F33B3E" w:rsidRDefault="00F33B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14:paraId="17333E4D" w14:textId="77777777" w:rsidR="00C9514B" w:rsidRDefault="00C9514B" w:rsidP="00C877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F7">
          <w:rPr>
            <w:noProof/>
          </w:rPr>
          <w:t>2</w:t>
        </w:r>
        <w:r>
          <w:fldChar w:fldCharType="end"/>
        </w:r>
      </w:p>
    </w:sdtContent>
  </w:sdt>
  <w:p w14:paraId="23E9D68F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1414541873"/>
      <w:docPartObj>
        <w:docPartGallery w:val="Page Numbers (Bottom of Page)"/>
        <w:docPartUnique/>
      </w:docPartObj>
    </w:sdtPr>
    <w:sdtEndPr/>
    <w:sdtContent>
      <w:p w14:paraId="6F65C9F7" w14:textId="7782FF97" w:rsidR="00CF7EDA" w:rsidRPr="00CF7EDA" w:rsidRDefault="00CF7EDA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CF7EDA">
          <w:rPr>
            <w:rFonts w:ascii="Verdana" w:hAnsi="Verdana"/>
            <w:sz w:val="20"/>
            <w:szCs w:val="20"/>
          </w:rPr>
          <w:fldChar w:fldCharType="begin"/>
        </w:r>
        <w:r w:rsidRPr="00CF7EDA">
          <w:rPr>
            <w:rFonts w:ascii="Verdana" w:hAnsi="Verdana"/>
            <w:sz w:val="20"/>
            <w:szCs w:val="20"/>
          </w:rPr>
          <w:instrText>PAGE   \* MERGEFORMAT</w:instrText>
        </w:r>
        <w:r w:rsidRPr="00CF7EDA">
          <w:rPr>
            <w:rFonts w:ascii="Verdana" w:hAnsi="Verdana"/>
            <w:sz w:val="20"/>
            <w:szCs w:val="20"/>
          </w:rPr>
          <w:fldChar w:fldCharType="separate"/>
        </w:r>
        <w:r w:rsidR="006C06F7">
          <w:rPr>
            <w:rFonts w:ascii="Verdana" w:hAnsi="Verdana"/>
            <w:noProof/>
            <w:sz w:val="20"/>
            <w:szCs w:val="20"/>
          </w:rPr>
          <w:t>1</w:t>
        </w:r>
        <w:r w:rsidRPr="00CF7EDA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681B0398" w14:textId="77777777" w:rsidR="00CF7EDA" w:rsidRPr="00CF7EDA" w:rsidRDefault="00CF7ED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869C" w14:textId="77777777" w:rsidR="00F33B3E" w:rsidRDefault="00F33B3E" w:rsidP="00B62535">
      <w:pPr>
        <w:spacing w:after="0" w:line="240" w:lineRule="auto"/>
      </w:pPr>
      <w:r>
        <w:separator/>
      </w:r>
    </w:p>
  </w:footnote>
  <w:footnote w:type="continuationSeparator" w:id="0">
    <w:p w14:paraId="0431697E" w14:textId="77777777" w:rsidR="00F33B3E" w:rsidRDefault="00F33B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3B2D"/>
    <w:rsid w:val="000A5FF4"/>
    <w:rsid w:val="000B73B2"/>
    <w:rsid w:val="000C3C4F"/>
    <w:rsid w:val="0010112E"/>
    <w:rsid w:val="001144F7"/>
    <w:rsid w:val="00143E43"/>
    <w:rsid w:val="00146820"/>
    <w:rsid w:val="001647D0"/>
    <w:rsid w:val="00166B7C"/>
    <w:rsid w:val="001758C4"/>
    <w:rsid w:val="001762BC"/>
    <w:rsid w:val="001A6A1B"/>
    <w:rsid w:val="001C09E0"/>
    <w:rsid w:val="001C5B0A"/>
    <w:rsid w:val="001C5CA3"/>
    <w:rsid w:val="001E76BB"/>
    <w:rsid w:val="002008BC"/>
    <w:rsid w:val="00212AEA"/>
    <w:rsid w:val="002150EF"/>
    <w:rsid w:val="00215BF2"/>
    <w:rsid w:val="002374D4"/>
    <w:rsid w:val="00253088"/>
    <w:rsid w:val="002560D0"/>
    <w:rsid w:val="00292CFB"/>
    <w:rsid w:val="002D73C4"/>
    <w:rsid w:val="002E470B"/>
    <w:rsid w:val="002E51C7"/>
    <w:rsid w:val="002F3B62"/>
    <w:rsid w:val="00300D3C"/>
    <w:rsid w:val="003017D8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60D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1651"/>
    <w:rsid w:val="004D50AB"/>
    <w:rsid w:val="004E3D50"/>
    <w:rsid w:val="005019D1"/>
    <w:rsid w:val="0050304C"/>
    <w:rsid w:val="005078F1"/>
    <w:rsid w:val="00510646"/>
    <w:rsid w:val="00523BF0"/>
    <w:rsid w:val="00541792"/>
    <w:rsid w:val="00556066"/>
    <w:rsid w:val="00571487"/>
    <w:rsid w:val="00585725"/>
    <w:rsid w:val="00593BFB"/>
    <w:rsid w:val="005A78DB"/>
    <w:rsid w:val="005C75CD"/>
    <w:rsid w:val="005E617F"/>
    <w:rsid w:val="00660534"/>
    <w:rsid w:val="006665CC"/>
    <w:rsid w:val="00696828"/>
    <w:rsid w:val="006A01F1"/>
    <w:rsid w:val="006B3FA8"/>
    <w:rsid w:val="006C06F7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91E05"/>
    <w:rsid w:val="00797660"/>
    <w:rsid w:val="007C09EF"/>
    <w:rsid w:val="007E508C"/>
    <w:rsid w:val="007F1EB4"/>
    <w:rsid w:val="008374C9"/>
    <w:rsid w:val="00843BC7"/>
    <w:rsid w:val="0084472F"/>
    <w:rsid w:val="00851E36"/>
    <w:rsid w:val="00852AC2"/>
    <w:rsid w:val="0085370B"/>
    <w:rsid w:val="008607D3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4566"/>
    <w:rsid w:val="009E1A20"/>
    <w:rsid w:val="009E3932"/>
    <w:rsid w:val="009E505D"/>
    <w:rsid w:val="009F4437"/>
    <w:rsid w:val="00A00789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A59E9"/>
    <w:rsid w:val="00AB46EB"/>
    <w:rsid w:val="00AE6242"/>
    <w:rsid w:val="00B05435"/>
    <w:rsid w:val="00B113D7"/>
    <w:rsid w:val="00B16D03"/>
    <w:rsid w:val="00B278A6"/>
    <w:rsid w:val="00B60EFF"/>
    <w:rsid w:val="00B62535"/>
    <w:rsid w:val="00BB7A81"/>
    <w:rsid w:val="00BE69EC"/>
    <w:rsid w:val="00BF6DD3"/>
    <w:rsid w:val="00C00FB2"/>
    <w:rsid w:val="00C055B9"/>
    <w:rsid w:val="00C134CE"/>
    <w:rsid w:val="00C34CCA"/>
    <w:rsid w:val="00C54117"/>
    <w:rsid w:val="00C63A11"/>
    <w:rsid w:val="00C85F10"/>
    <w:rsid w:val="00C87793"/>
    <w:rsid w:val="00C9514B"/>
    <w:rsid w:val="00CB6458"/>
    <w:rsid w:val="00CC6293"/>
    <w:rsid w:val="00CD3DEE"/>
    <w:rsid w:val="00CD3DF6"/>
    <w:rsid w:val="00CF3DD2"/>
    <w:rsid w:val="00CF7EDA"/>
    <w:rsid w:val="00D00D07"/>
    <w:rsid w:val="00D173E0"/>
    <w:rsid w:val="00D30DAD"/>
    <w:rsid w:val="00D64BD8"/>
    <w:rsid w:val="00D714D7"/>
    <w:rsid w:val="00D74B07"/>
    <w:rsid w:val="00D926A5"/>
    <w:rsid w:val="00DA1D81"/>
    <w:rsid w:val="00DF7EB2"/>
    <w:rsid w:val="00E01525"/>
    <w:rsid w:val="00E34E23"/>
    <w:rsid w:val="00E657B9"/>
    <w:rsid w:val="00E9531E"/>
    <w:rsid w:val="00E96729"/>
    <w:rsid w:val="00EE1C67"/>
    <w:rsid w:val="00EF4381"/>
    <w:rsid w:val="00F2558A"/>
    <w:rsid w:val="00F33B3E"/>
    <w:rsid w:val="00F5775A"/>
    <w:rsid w:val="00F57E3E"/>
    <w:rsid w:val="00F728FF"/>
    <w:rsid w:val="00FB19E2"/>
    <w:rsid w:val="00FC5036"/>
    <w:rsid w:val="00FD2DD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ABA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E65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7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4E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4E23"/>
    <w:rPr>
      <w:color w:val="808080"/>
      <w:shd w:val="clear" w:color="auto" w:fill="E6E6E6"/>
    </w:rPr>
  </w:style>
  <w:style w:type="character" w:customStyle="1" w:styleId="paragraphpunkt1">
    <w:name w:val="paragraphpunkt1"/>
    <w:rsid w:val="00DF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087A-8632-4B87-BD4D-06649D79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12</cp:revision>
  <cp:lastPrinted>2018-06-29T08:44:00Z</cp:lastPrinted>
  <dcterms:created xsi:type="dcterms:W3CDTF">2018-05-30T10:41:00Z</dcterms:created>
  <dcterms:modified xsi:type="dcterms:W3CDTF">2018-07-17T13:09:00Z</dcterms:modified>
</cp:coreProperties>
</file>