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D4" w:rsidRPr="001A06B5" w:rsidRDefault="00AC44D4" w:rsidP="00AC44D4">
      <w:pPr>
        <w:spacing w:line="240" w:lineRule="auto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CC069" wp14:editId="0ACE395D">
                <wp:simplePos x="0" y="0"/>
                <wp:positionH relativeFrom="column">
                  <wp:posOffset>-80645</wp:posOffset>
                </wp:positionH>
                <wp:positionV relativeFrom="paragraph">
                  <wp:posOffset>100330</wp:posOffset>
                </wp:positionV>
                <wp:extent cx="1409700" cy="752475"/>
                <wp:effectExtent l="14605" t="14605" r="13970" b="13970"/>
                <wp:wrapNone/>
                <wp:docPr id="2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-6.35pt;margin-top:7.9pt;width:11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" strokeweight="2pt"/>
            </w:pict>
          </mc:Fallback>
        </mc:AlternateContent>
      </w:r>
      <w:r>
        <w:rPr>
          <w:sz w:val="24"/>
        </w:rPr>
        <w:t>Załącznik nr 7</w:t>
      </w:r>
      <w:r w:rsidRPr="001A06B5">
        <w:rPr>
          <w:sz w:val="24"/>
        </w:rPr>
        <w:t xml:space="preserve"> do specyfikacji istotnych warunków zamówienia</w:t>
      </w:r>
    </w:p>
    <w:p w:rsidR="00AC44D4" w:rsidRDefault="00AC44D4" w:rsidP="00AC44D4">
      <w:pPr>
        <w:spacing w:line="240" w:lineRule="auto"/>
        <w:ind w:left="708" w:firstLine="708"/>
        <w:jc w:val="right"/>
        <w:rPr>
          <w:sz w:val="24"/>
        </w:rPr>
      </w:pPr>
      <w:r w:rsidRPr="001A06B5">
        <w:rPr>
          <w:sz w:val="24"/>
        </w:rPr>
        <w:t>znak:</w:t>
      </w:r>
      <w:r>
        <w:rPr>
          <w:sz w:val="24"/>
        </w:rPr>
        <w:tab/>
        <w:t>GKA.271.6.2015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C44D4" w:rsidRDefault="00AC44D4" w:rsidP="00AC44D4">
      <w:pPr>
        <w:spacing w:line="240" w:lineRule="auto"/>
        <w:rPr>
          <w:sz w:val="24"/>
        </w:rPr>
      </w:pPr>
    </w:p>
    <w:p w:rsidR="00AC44D4" w:rsidRDefault="00AC44D4" w:rsidP="00AC44D4">
      <w:pPr>
        <w:spacing w:line="240" w:lineRule="auto"/>
        <w:rPr>
          <w:sz w:val="24"/>
        </w:rPr>
      </w:pPr>
      <w:r>
        <w:rPr>
          <w:sz w:val="24"/>
        </w:rPr>
        <w:t>Pieczęć Wykonawcy</w:t>
      </w:r>
      <w:r w:rsidRPr="001A06B5">
        <w:rPr>
          <w:sz w:val="24"/>
        </w:rPr>
        <w:t xml:space="preserve"> </w:t>
      </w:r>
    </w:p>
    <w:p w:rsidR="00AC44D4" w:rsidRDefault="00AC44D4" w:rsidP="00AC44D4">
      <w:pPr>
        <w:spacing w:line="240" w:lineRule="auto"/>
        <w:jc w:val="both"/>
        <w:rPr>
          <w:sz w:val="24"/>
        </w:rPr>
      </w:pPr>
    </w:p>
    <w:p w:rsidR="00AC44D4" w:rsidRDefault="00AC44D4" w:rsidP="00AC44D4">
      <w:pPr>
        <w:spacing w:line="240" w:lineRule="auto"/>
        <w:jc w:val="center"/>
        <w:rPr>
          <w:b/>
          <w:sz w:val="24"/>
        </w:rPr>
      </w:pPr>
      <w:r w:rsidRPr="008D3064">
        <w:rPr>
          <w:b/>
          <w:sz w:val="24"/>
        </w:rPr>
        <w:t xml:space="preserve">Wykaz narzędzi i urządzeń technicznych dostępnych </w:t>
      </w:r>
      <w:r>
        <w:rPr>
          <w:b/>
          <w:sz w:val="24"/>
        </w:rPr>
        <w:t xml:space="preserve">dla </w:t>
      </w:r>
      <w:r w:rsidRPr="008D3064">
        <w:rPr>
          <w:b/>
          <w:sz w:val="24"/>
        </w:rPr>
        <w:t>Wykonawcy usług w celu realizacji zamówienia</w:t>
      </w:r>
    </w:p>
    <w:p w:rsidR="00AC44D4" w:rsidRPr="008D3064" w:rsidRDefault="00AC44D4" w:rsidP="00AC44D4">
      <w:pPr>
        <w:spacing w:line="240" w:lineRule="aut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417"/>
        <w:gridCol w:w="1276"/>
        <w:gridCol w:w="2039"/>
        <w:gridCol w:w="1536"/>
      </w:tblGrid>
      <w:tr w:rsidR="00AC44D4" w:rsidTr="00280258">
        <w:tc>
          <w:tcPr>
            <w:tcW w:w="534" w:type="dxa"/>
          </w:tcPr>
          <w:p w:rsidR="00AC44D4" w:rsidRPr="005572B5" w:rsidRDefault="00AC44D4" w:rsidP="00280258">
            <w:pPr>
              <w:spacing w:after="0" w:line="240" w:lineRule="auto"/>
              <w:jc w:val="both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Lp.</w:t>
            </w:r>
          </w:p>
        </w:tc>
        <w:tc>
          <w:tcPr>
            <w:tcW w:w="1417" w:type="dxa"/>
          </w:tcPr>
          <w:p w:rsidR="00AC44D4" w:rsidRPr="005572B5" w:rsidRDefault="00AC44D4" w:rsidP="00280258">
            <w:pPr>
              <w:spacing w:after="0" w:line="240" w:lineRule="auto"/>
              <w:jc w:val="both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Opis (rodzaj)</w:t>
            </w:r>
          </w:p>
        </w:tc>
        <w:tc>
          <w:tcPr>
            <w:tcW w:w="1276" w:type="dxa"/>
          </w:tcPr>
          <w:p w:rsidR="00AC44D4" w:rsidRPr="005572B5" w:rsidRDefault="00AC44D4" w:rsidP="00280258">
            <w:pPr>
              <w:spacing w:after="0" w:line="240" w:lineRule="auto"/>
              <w:jc w:val="both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Liczba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jednostek</w:t>
            </w:r>
          </w:p>
        </w:tc>
        <w:tc>
          <w:tcPr>
            <w:tcW w:w="2039" w:type="dxa"/>
          </w:tcPr>
          <w:p w:rsidR="00AC44D4" w:rsidRPr="005572B5" w:rsidRDefault="00AC44D4" w:rsidP="00280258">
            <w:pPr>
              <w:spacing w:after="0" w:line="240" w:lineRule="auto"/>
              <w:jc w:val="both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Ładowność w Mg</w:t>
            </w:r>
          </w:p>
        </w:tc>
        <w:tc>
          <w:tcPr>
            <w:tcW w:w="1536" w:type="dxa"/>
          </w:tcPr>
          <w:p w:rsidR="00AC44D4" w:rsidRPr="005572B5" w:rsidRDefault="00AC44D4" w:rsidP="00280258">
            <w:pPr>
              <w:spacing w:after="0" w:line="240" w:lineRule="auto"/>
              <w:jc w:val="both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zasób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własny/innego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podmiotu *</w:t>
            </w:r>
          </w:p>
        </w:tc>
      </w:tr>
      <w:tr w:rsidR="00AC44D4" w:rsidTr="00280258">
        <w:tc>
          <w:tcPr>
            <w:tcW w:w="534" w:type="dxa"/>
            <w:vAlign w:val="center"/>
          </w:tcPr>
          <w:p w:rsidR="00AC44D4" w:rsidRPr="005572B5" w:rsidRDefault="00AC44D4" w:rsidP="00280258">
            <w:pPr>
              <w:spacing w:after="0" w:line="240" w:lineRule="auto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1.</w:t>
            </w:r>
          </w:p>
        </w:tc>
        <w:tc>
          <w:tcPr>
            <w:tcW w:w="1417" w:type="dxa"/>
            <w:vAlign w:val="center"/>
          </w:tcPr>
          <w:p w:rsidR="00AC44D4" w:rsidRDefault="00AC44D4" w:rsidP="00280258">
            <w:pPr>
              <w:spacing w:after="0" w:line="240" w:lineRule="auto"/>
              <w:rPr>
                <w:sz w:val="16"/>
                <w:szCs w:val="22"/>
              </w:rPr>
            </w:pPr>
          </w:p>
          <w:p w:rsidR="00AC44D4" w:rsidRDefault="00AC44D4" w:rsidP="00280258">
            <w:pPr>
              <w:spacing w:after="0" w:line="240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Pojazd przystosowany do odbierania zmieszanych odpadów komunalnych</w:t>
            </w:r>
          </w:p>
          <w:p w:rsidR="00AC44D4" w:rsidRPr="005572B5" w:rsidRDefault="00AC44D4" w:rsidP="0028025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AC44D4" w:rsidRPr="005572B5" w:rsidRDefault="00AC44D4" w:rsidP="00280258">
            <w:pPr>
              <w:spacing w:after="0" w:line="240" w:lineRule="auto"/>
              <w:jc w:val="right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…........</w:t>
            </w:r>
            <w:proofErr w:type="spellStart"/>
            <w:r w:rsidRPr="005572B5">
              <w:rPr>
                <w:sz w:val="16"/>
                <w:szCs w:val="22"/>
              </w:rPr>
              <w:t>szt</w:t>
            </w:r>
            <w:proofErr w:type="spellEnd"/>
          </w:p>
        </w:tc>
        <w:tc>
          <w:tcPr>
            <w:tcW w:w="2039" w:type="dxa"/>
          </w:tcPr>
          <w:p w:rsidR="00AC44D4" w:rsidRDefault="00AC44D4" w:rsidP="00280258">
            <w:pPr>
              <w:spacing w:after="0" w:line="240" w:lineRule="auto"/>
              <w:jc w:val="both"/>
              <w:rPr>
                <w:sz w:val="16"/>
                <w:szCs w:val="22"/>
              </w:rPr>
            </w:pP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................................ w Mg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................................ w Mg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................................ w Mg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................................ w Mg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................................ w Mg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</w:p>
        </w:tc>
        <w:tc>
          <w:tcPr>
            <w:tcW w:w="1536" w:type="dxa"/>
            <w:vAlign w:val="center"/>
          </w:tcPr>
          <w:p w:rsidR="00AC44D4" w:rsidRPr="005572B5" w:rsidRDefault="00AC44D4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zasób</w:t>
            </w:r>
          </w:p>
          <w:p w:rsidR="00AC44D4" w:rsidRPr="005572B5" w:rsidRDefault="00AC44D4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własny/innego</w:t>
            </w:r>
          </w:p>
          <w:p w:rsidR="00AC44D4" w:rsidRPr="005572B5" w:rsidRDefault="00AC44D4" w:rsidP="0028025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72B5">
              <w:rPr>
                <w:b/>
                <w:sz w:val="16"/>
                <w:szCs w:val="22"/>
              </w:rPr>
              <w:t>podmiotu</w:t>
            </w:r>
          </w:p>
          <w:p w:rsidR="00AC44D4" w:rsidRPr="005572B5" w:rsidRDefault="00AC44D4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AC44D4" w:rsidTr="00280258">
        <w:tc>
          <w:tcPr>
            <w:tcW w:w="534" w:type="dxa"/>
            <w:vAlign w:val="center"/>
          </w:tcPr>
          <w:p w:rsidR="00AC44D4" w:rsidRPr="005572B5" w:rsidRDefault="00AC44D4" w:rsidP="00280258">
            <w:pPr>
              <w:spacing w:after="0" w:line="240" w:lineRule="auto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2.</w:t>
            </w:r>
          </w:p>
        </w:tc>
        <w:tc>
          <w:tcPr>
            <w:tcW w:w="1417" w:type="dxa"/>
            <w:vAlign w:val="center"/>
          </w:tcPr>
          <w:p w:rsidR="00AC44D4" w:rsidRPr="005572B5" w:rsidRDefault="00AC44D4" w:rsidP="0028025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22"/>
              </w:rPr>
              <w:t>Pojazd z komorą trójdzielną przystosowany do odbierania selektywnie zebranych odpadów komunalnych</w:t>
            </w:r>
            <w:r w:rsidRPr="005572B5"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44D4" w:rsidRPr="005572B5" w:rsidRDefault="00AC44D4" w:rsidP="00280258">
            <w:pPr>
              <w:spacing w:after="0" w:line="240" w:lineRule="auto"/>
              <w:jc w:val="right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…........</w:t>
            </w:r>
            <w:proofErr w:type="spellStart"/>
            <w:r w:rsidRPr="005572B5">
              <w:rPr>
                <w:sz w:val="16"/>
                <w:szCs w:val="22"/>
              </w:rPr>
              <w:t>szt</w:t>
            </w:r>
            <w:proofErr w:type="spellEnd"/>
          </w:p>
        </w:tc>
        <w:tc>
          <w:tcPr>
            <w:tcW w:w="2039" w:type="dxa"/>
          </w:tcPr>
          <w:p w:rsidR="00AC44D4" w:rsidRDefault="00AC44D4" w:rsidP="00280258">
            <w:pPr>
              <w:spacing w:after="0" w:line="240" w:lineRule="auto"/>
              <w:jc w:val="both"/>
              <w:rPr>
                <w:sz w:val="16"/>
                <w:szCs w:val="22"/>
              </w:rPr>
            </w:pP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................................ w Mg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................................ w Mg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................................ w Mg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................................ w Mg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................................ w Mg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</w:p>
        </w:tc>
        <w:tc>
          <w:tcPr>
            <w:tcW w:w="1536" w:type="dxa"/>
            <w:vAlign w:val="center"/>
          </w:tcPr>
          <w:p w:rsidR="00AC44D4" w:rsidRPr="005572B5" w:rsidRDefault="00AC44D4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zasób</w:t>
            </w:r>
          </w:p>
          <w:p w:rsidR="00AC44D4" w:rsidRPr="005572B5" w:rsidRDefault="00AC44D4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własny/innego</w:t>
            </w:r>
          </w:p>
          <w:p w:rsidR="00AC44D4" w:rsidRPr="005572B5" w:rsidRDefault="00AC44D4" w:rsidP="0028025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72B5">
              <w:rPr>
                <w:b/>
                <w:sz w:val="16"/>
                <w:szCs w:val="22"/>
              </w:rPr>
              <w:t>podmiotu</w:t>
            </w:r>
          </w:p>
          <w:p w:rsidR="00AC44D4" w:rsidRPr="005572B5" w:rsidRDefault="00AC44D4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AC44D4" w:rsidTr="00280258">
        <w:tc>
          <w:tcPr>
            <w:tcW w:w="534" w:type="dxa"/>
            <w:vAlign w:val="center"/>
          </w:tcPr>
          <w:p w:rsidR="00AC44D4" w:rsidRDefault="00AC44D4" w:rsidP="00280258">
            <w:pPr>
              <w:spacing w:after="0" w:line="240" w:lineRule="auto"/>
              <w:rPr>
                <w:sz w:val="16"/>
                <w:szCs w:val="22"/>
              </w:rPr>
            </w:pPr>
          </w:p>
          <w:p w:rsidR="00AC44D4" w:rsidRDefault="00AC44D4" w:rsidP="00280258">
            <w:pPr>
              <w:spacing w:after="0" w:line="240" w:lineRule="auto"/>
              <w:rPr>
                <w:sz w:val="16"/>
                <w:szCs w:val="22"/>
              </w:rPr>
            </w:pPr>
          </w:p>
          <w:p w:rsidR="00AC44D4" w:rsidRDefault="00AC44D4" w:rsidP="00280258">
            <w:pPr>
              <w:spacing w:after="0" w:line="240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3.</w:t>
            </w:r>
          </w:p>
          <w:p w:rsidR="00AC44D4" w:rsidRDefault="00AC44D4" w:rsidP="00280258">
            <w:pPr>
              <w:spacing w:after="0" w:line="240" w:lineRule="auto"/>
              <w:rPr>
                <w:sz w:val="16"/>
                <w:szCs w:val="22"/>
              </w:rPr>
            </w:pPr>
          </w:p>
          <w:p w:rsidR="00AC44D4" w:rsidRPr="005572B5" w:rsidRDefault="00AC44D4" w:rsidP="00280258">
            <w:pPr>
              <w:spacing w:after="0" w:line="240" w:lineRule="auto"/>
              <w:rPr>
                <w:sz w:val="16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C44D4" w:rsidRDefault="00AC44D4" w:rsidP="00280258">
            <w:pPr>
              <w:spacing w:after="0" w:line="240" w:lineRule="auto"/>
              <w:rPr>
                <w:sz w:val="16"/>
                <w:szCs w:val="22"/>
              </w:rPr>
            </w:pPr>
          </w:p>
          <w:p w:rsidR="00AC44D4" w:rsidRDefault="00AC44D4" w:rsidP="00280258">
            <w:pPr>
              <w:spacing w:after="0" w:line="240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Pojazd do odbierania odpadów bez funkcji kompaktującej</w:t>
            </w:r>
          </w:p>
          <w:p w:rsidR="00AC44D4" w:rsidRDefault="00AC44D4" w:rsidP="00280258">
            <w:pPr>
              <w:spacing w:after="0" w:line="240" w:lineRule="auto"/>
              <w:rPr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44D4" w:rsidRPr="005572B5" w:rsidRDefault="00AC44D4" w:rsidP="00280258">
            <w:pPr>
              <w:spacing w:after="0" w:line="240" w:lineRule="auto"/>
              <w:jc w:val="right"/>
              <w:rPr>
                <w:sz w:val="16"/>
                <w:szCs w:val="22"/>
              </w:rPr>
            </w:pPr>
            <w:r w:rsidRPr="005572B5">
              <w:rPr>
                <w:sz w:val="16"/>
                <w:szCs w:val="22"/>
              </w:rPr>
              <w:t>…........</w:t>
            </w:r>
            <w:proofErr w:type="spellStart"/>
            <w:r w:rsidRPr="005572B5">
              <w:rPr>
                <w:sz w:val="16"/>
                <w:szCs w:val="22"/>
              </w:rPr>
              <w:t>szt</w:t>
            </w:r>
            <w:proofErr w:type="spellEnd"/>
          </w:p>
        </w:tc>
        <w:tc>
          <w:tcPr>
            <w:tcW w:w="2039" w:type="dxa"/>
          </w:tcPr>
          <w:p w:rsidR="00AC44D4" w:rsidRDefault="00AC44D4" w:rsidP="00280258">
            <w:pPr>
              <w:spacing w:after="0" w:line="240" w:lineRule="auto"/>
              <w:jc w:val="both"/>
              <w:rPr>
                <w:sz w:val="16"/>
                <w:szCs w:val="22"/>
              </w:rPr>
            </w:pP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................................ w Mg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................................ w Mg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................................ w Mg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................................ w Mg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................................ w Mg</w:t>
            </w:r>
          </w:p>
          <w:p w:rsidR="00AC44D4" w:rsidRPr="005572B5" w:rsidRDefault="00AC44D4" w:rsidP="00280258">
            <w:pPr>
              <w:spacing w:after="0" w:line="240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AC44D4" w:rsidRPr="005572B5" w:rsidRDefault="00AC44D4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zasób</w:t>
            </w:r>
          </w:p>
          <w:p w:rsidR="00AC44D4" w:rsidRPr="005572B5" w:rsidRDefault="00AC44D4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własny/innego</w:t>
            </w:r>
          </w:p>
          <w:p w:rsidR="00AC44D4" w:rsidRPr="005572B5" w:rsidRDefault="00AC44D4" w:rsidP="0028025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72B5">
              <w:rPr>
                <w:b/>
                <w:sz w:val="16"/>
                <w:szCs w:val="22"/>
              </w:rPr>
              <w:t>podmiotu</w:t>
            </w:r>
          </w:p>
          <w:p w:rsidR="00AC44D4" w:rsidRPr="005572B5" w:rsidRDefault="00AC44D4" w:rsidP="00280258">
            <w:pPr>
              <w:spacing w:after="0" w:line="240" w:lineRule="auto"/>
              <w:jc w:val="center"/>
              <w:rPr>
                <w:b/>
                <w:sz w:val="16"/>
                <w:szCs w:val="22"/>
              </w:rPr>
            </w:pPr>
          </w:p>
        </w:tc>
      </w:tr>
    </w:tbl>
    <w:p w:rsidR="00AC44D4" w:rsidRDefault="00AC44D4" w:rsidP="00AC44D4">
      <w:pPr>
        <w:spacing w:line="240" w:lineRule="auto"/>
        <w:jc w:val="both"/>
        <w:rPr>
          <w:sz w:val="20"/>
        </w:rPr>
      </w:pPr>
    </w:p>
    <w:p w:rsidR="00AC44D4" w:rsidRDefault="00AC44D4" w:rsidP="00AC44D4">
      <w:pPr>
        <w:spacing w:line="240" w:lineRule="auto"/>
        <w:jc w:val="both"/>
        <w:rPr>
          <w:sz w:val="20"/>
        </w:rPr>
      </w:pPr>
    </w:p>
    <w:p w:rsidR="00AC44D4" w:rsidRDefault="00AC44D4" w:rsidP="00AC44D4">
      <w:pPr>
        <w:spacing w:line="240" w:lineRule="auto"/>
        <w:jc w:val="both"/>
        <w:rPr>
          <w:sz w:val="20"/>
        </w:rPr>
      </w:pPr>
    </w:p>
    <w:p w:rsidR="00AC44D4" w:rsidRPr="008D3064" w:rsidRDefault="00AC44D4" w:rsidP="00AC44D4">
      <w:pPr>
        <w:spacing w:line="240" w:lineRule="auto"/>
        <w:jc w:val="both"/>
        <w:rPr>
          <w:sz w:val="20"/>
        </w:rPr>
      </w:pPr>
      <w:r w:rsidRPr="008D3064">
        <w:rPr>
          <w:sz w:val="20"/>
        </w:rPr>
        <w:t xml:space="preserve">*Uwaga! W kolumnie „zasób własny/innego podmiotu” należy w szczególności wskazać, którego </w:t>
      </w:r>
      <w:r>
        <w:rPr>
          <w:sz w:val="20"/>
        </w:rPr>
        <w:br/>
      </w:r>
      <w:r w:rsidRPr="008D3064">
        <w:rPr>
          <w:sz w:val="20"/>
        </w:rPr>
        <w:t>z Wykonawców wspólnie ubiegających się o udzielenie zamówienia dotyczy dany zakres informacji albo czy jest to zasób własny Wykonawcy czy oddany do dyspozycji przez inny podmiot.</w:t>
      </w:r>
    </w:p>
    <w:p w:rsidR="00AC44D4" w:rsidRPr="008D3064" w:rsidRDefault="00AC44D4" w:rsidP="00AC44D4">
      <w:pPr>
        <w:spacing w:line="240" w:lineRule="auto"/>
        <w:jc w:val="both"/>
      </w:pPr>
      <w:r w:rsidRPr="008D3064">
        <w:t>Jeżeli w wykazie, Wykonawca wskazał narzędzia, urządzenia techniczne, którymi będzie dysponował, zobowiązany jest do udowodnienia zamawiającemu, iż będzie dysponował zasobami niezbędnymi do realizacji zamówienia, w szczególności dołączając do oferty pisemne zobowiązanie tych podmiotów do oddania mu do dyspozycji niezbędnych zasobów na potrzeby wykonania zamówienia.</w:t>
      </w:r>
    </w:p>
    <w:p w:rsidR="00AC44D4" w:rsidRPr="008D3064" w:rsidRDefault="00AC44D4" w:rsidP="00AC44D4">
      <w:pPr>
        <w:spacing w:line="240" w:lineRule="auto"/>
        <w:jc w:val="both"/>
      </w:pPr>
      <w:r w:rsidRPr="008D3064">
        <w:lastRenderedPageBreak/>
        <w:t>Uwaga! Treść zobowiązania podmiotu trzeciego powinna określać: kto jest przedmiotem przyjmującym zasoby, zakres zobowiązania przedmiotu trzeciego, czego konkretnie dotyczy zobowiązanie oraz w jaki sposób będzie ono wykonane, w tym jakiego okresu dotyczy. A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 (np. podwykonawstwo, doradztwo, konsultacje, nadzór lub inne).</w:t>
      </w:r>
    </w:p>
    <w:p w:rsidR="00AC44D4" w:rsidRDefault="00AC44D4" w:rsidP="00AC44D4">
      <w:pPr>
        <w:spacing w:line="240" w:lineRule="auto"/>
        <w:jc w:val="right"/>
        <w:rPr>
          <w:sz w:val="24"/>
        </w:rPr>
      </w:pPr>
    </w:p>
    <w:p w:rsidR="00AC44D4" w:rsidRDefault="00AC44D4" w:rsidP="00AC44D4">
      <w:pPr>
        <w:spacing w:line="240" w:lineRule="auto"/>
        <w:jc w:val="right"/>
        <w:rPr>
          <w:sz w:val="24"/>
        </w:rPr>
      </w:pPr>
    </w:p>
    <w:p w:rsidR="00AC44D4" w:rsidRDefault="00AC44D4" w:rsidP="00AC44D4">
      <w:pPr>
        <w:spacing w:line="240" w:lineRule="auto"/>
        <w:jc w:val="right"/>
        <w:rPr>
          <w:sz w:val="24"/>
        </w:rPr>
      </w:pPr>
    </w:p>
    <w:p w:rsidR="00AC44D4" w:rsidRDefault="00AC44D4" w:rsidP="00AC44D4">
      <w:pPr>
        <w:spacing w:line="240" w:lineRule="auto"/>
        <w:jc w:val="right"/>
        <w:rPr>
          <w:sz w:val="24"/>
        </w:rPr>
      </w:pPr>
    </w:p>
    <w:p w:rsidR="00AC44D4" w:rsidRDefault="00AC44D4" w:rsidP="00AC44D4">
      <w:pPr>
        <w:spacing w:line="240" w:lineRule="auto"/>
        <w:jc w:val="right"/>
        <w:rPr>
          <w:sz w:val="24"/>
        </w:rPr>
      </w:pPr>
    </w:p>
    <w:p w:rsidR="00AC44D4" w:rsidRDefault="00AC44D4" w:rsidP="00AC44D4">
      <w:pPr>
        <w:spacing w:line="240" w:lineRule="auto"/>
        <w:jc w:val="right"/>
        <w:rPr>
          <w:sz w:val="24"/>
        </w:rPr>
      </w:pPr>
    </w:p>
    <w:p w:rsidR="00AC44D4" w:rsidRDefault="00AC44D4" w:rsidP="00AC44D4">
      <w:pPr>
        <w:spacing w:line="240" w:lineRule="auto"/>
        <w:jc w:val="right"/>
        <w:rPr>
          <w:sz w:val="24"/>
        </w:rPr>
      </w:pPr>
    </w:p>
    <w:p w:rsidR="00AC44D4" w:rsidRDefault="00AC44D4" w:rsidP="00AC44D4">
      <w:pPr>
        <w:spacing w:line="240" w:lineRule="auto"/>
        <w:jc w:val="right"/>
        <w:rPr>
          <w:sz w:val="24"/>
        </w:rPr>
      </w:pPr>
    </w:p>
    <w:p w:rsidR="00AC44D4" w:rsidRDefault="00AC44D4" w:rsidP="00AC44D4">
      <w:pPr>
        <w:spacing w:line="240" w:lineRule="auto"/>
        <w:jc w:val="right"/>
        <w:rPr>
          <w:sz w:val="24"/>
        </w:rPr>
      </w:pPr>
    </w:p>
    <w:p w:rsidR="00AC44D4" w:rsidRPr="008D3064" w:rsidRDefault="00AC44D4" w:rsidP="00AC44D4">
      <w:pPr>
        <w:spacing w:line="240" w:lineRule="auto"/>
        <w:jc w:val="right"/>
        <w:rPr>
          <w:sz w:val="24"/>
        </w:rPr>
      </w:pPr>
      <w:r w:rsidRPr="008D3064">
        <w:rPr>
          <w:sz w:val="24"/>
        </w:rPr>
        <w:t>..............................dnia.............................</w:t>
      </w:r>
    </w:p>
    <w:p w:rsidR="00AC44D4" w:rsidRDefault="00AC44D4" w:rsidP="00AC44D4">
      <w:pPr>
        <w:spacing w:line="240" w:lineRule="auto"/>
        <w:jc w:val="both"/>
        <w:rPr>
          <w:sz w:val="24"/>
        </w:rPr>
      </w:pPr>
    </w:p>
    <w:p w:rsidR="00AC44D4" w:rsidRDefault="00AC44D4" w:rsidP="00AC44D4">
      <w:pPr>
        <w:spacing w:line="240" w:lineRule="auto"/>
        <w:jc w:val="both"/>
        <w:rPr>
          <w:sz w:val="24"/>
        </w:rPr>
      </w:pPr>
    </w:p>
    <w:p w:rsidR="00AC44D4" w:rsidRPr="008D3064" w:rsidRDefault="00AC44D4" w:rsidP="00AC44D4">
      <w:pPr>
        <w:spacing w:line="240" w:lineRule="auto"/>
        <w:jc w:val="right"/>
        <w:rPr>
          <w:sz w:val="24"/>
        </w:rPr>
      </w:pPr>
      <w:r w:rsidRPr="008D3064">
        <w:rPr>
          <w:sz w:val="24"/>
        </w:rPr>
        <w:t>.........................................................................</w:t>
      </w:r>
    </w:p>
    <w:p w:rsidR="00AC44D4" w:rsidRPr="008D3064" w:rsidRDefault="00AC44D4" w:rsidP="00AC44D4">
      <w:pPr>
        <w:spacing w:line="240" w:lineRule="auto"/>
        <w:ind w:left="4248" w:firstLine="708"/>
        <w:jc w:val="both"/>
        <w:rPr>
          <w:sz w:val="24"/>
        </w:rPr>
      </w:pPr>
      <w:r w:rsidRPr="008D3064">
        <w:rPr>
          <w:sz w:val="24"/>
        </w:rPr>
        <w:t>(pieczątka i podpis upełnomocnionego</w:t>
      </w:r>
    </w:p>
    <w:p w:rsidR="00AC44D4" w:rsidRPr="008D3064" w:rsidRDefault="00AC44D4" w:rsidP="00AC44D4">
      <w:pPr>
        <w:spacing w:line="240" w:lineRule="auto"/>
        <w:ind w:left="4248" w:firstLine="708"/>
        <w:jc w:val="both"/>
        <w:rPr>
          <w:sz w:val="24"/>
        </w:rPr>
      </w:pPr>
      <w:r>
        <w:rPr>
          <w:sz w:val="24"/>
        </w:rPr>
        <w:t xml:space="preserve">        </w:t>
      </w:r>
      <w:r w:rsidRPr="008D3064">
        <w:rPr>
          <w:sz w:val="24"/>
        </w:rPr>
        <w:t>przedstawiciela wykonawcy)*</w:t>
      </w:r>
    </w:p>
    <w:p w:rsidR="00AC44D4" w:rsidRDefault="00AC44D4" w:rsidP="00AC44D4">
      <w:pPr>
        <w:spacing w:line="240" w:lineRule="auto"/>
        <w:jc w:val="both"/>
        <w:rPr>
          <w:sz w:val="24"/>
        </w:rPr>
      </w:pPr>
    </w:p>
    <w:p w:rsidR="00AC44D4" w:rsidRDefault="00AC44D4" w:rsidP="00AC44D4">
      <w:pPr>
        <w:spacing w:line="240" w:lineRule="auto"/>
        <w:jc w:val="both"/>
        <w:rPr>
          <w:sz w:val="24"/>
        </w:rPr>
      </w:pPr>
    </w:p>
    <w:p w:rsidR="00AC44D4" w:rsidRDefault="00AC44D4" w:rsidP="00AC44D4">
      <w:pPr>
        <w:spacing w:line="240" w:lineRule="auto"/>
        <w:jc w:val="both"/>
      </w:pPr>
      <w:r w:rsidRPr="008D3064">
        <w:t xml:space="preserve">*osoby figurującej lub osób figurujących w rejestrach uprawnionych do zaciągania zobowiązań </w:t>
      </w:r>
      <w:r>
        <w:br/>
      </w:r>
      <w:r w:rsidRPr="008D3064">
        <w:t>w imieniu wykonawcy lub we właściwym upoważnieniu.</w:t>
      </w:r>
    </w:p>
    <w:p w:rsidR="00AC44D4" w:rsidRDefault="00AC44D4" w:rsidP="00AC44D4">
      <w:pPr>
        <w:spacing w:line="240" w:lineRule="auto"/>
        <w:jc w:val="both"/>
      </w:pPr>
    </w:p>
    <w:p w:rsidR="00AC44D4" w:rsidRDefault="00AC44D4" w:rsidP="00AC44D4">
      <w:pPr>
        <w:spacing w:line="240" w:lineRule="auto"/>
        <w:jc w:val="both"/>
      </w:pPr>
    </w:p>
    <w:p w:rsidR="00AC44D4" w:rsidRDefault="00AC44D4" w:rsidP="00AC44D4">
      <w:pPr>
        <w:spacing w:line="240" w:lineRule="auto"/>
        <w:jc w:val="both"/>
      </w:pPr>
    </w:p>
    <w:p w:rsidR="00AC44D4" w:rsidRDefault="00AC44D4" w:rsidP="00AC44D4">
      <w:pPr>
        <w:spacing w:line="240" w:lineRule="auto"/>
        <w:jc w:val="both"/>
      </w:pPr>
    </w:p>
    <w:p w:rsidR="00AC44D4" w:rsidRDefault="00AC44D4" w:rsidP="00AC44D4">
      <w:pPr>
        <w:spacing w:line="240" w:lineRule="auto"/>
        <w:jc w:val="both"/>
      </w:pPr>
    </w:p>
    <w:p w:rsidR="00AC44D4" w:rsidRDefault="00AC44D4" w:rsidP="00AC44D4">
      <w:pPr>
        <w:spacing w:line="240" w:lineRule="auto"/>
        <w:jc w:val="both"/>
      </w:pPr>
    </w:p>
    <w:p w:rsidR="00AC44D4" w:rsidRDefault="00AC44D4" w:rsidP="00AC44D4">
      <w:pPr>
        <w:spacing w:line="240" w:lineRule="auto"/>
        <w:jc w:val="both"/>
      </w:pPr>
      <w:bookmarkStart w:id="0" w:name="_GoBack"/>
      <w:bookmarkEnd w:id="0"/>
    </w:p>
    <w:sectPr w:rsidR="00AC44D4" w:rsidSect="00C855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D" w:rsidRDefault="00AC44D4">
    <w:pPr>
      <w:pStyle w:val="Stopka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-</w:t>
    </w:r>
  </w:p>
  <w:p w:rsidR="0015790D" w:rsidRDefault="00AC44D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E73"/>
    <w:multiLevelType w:val="hybridMultilevel"/>
    <w:tmpl w:val="1862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F2040"/>
    <w:multiLevelType w:val="hybridMultilevel"/>
    <w:tmpl w:val="185E4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C01C0B"/>
    <w:multiLevelType w:val="hybridMultilevel"/>
    <w:tmpl w:val="F1BA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A2C1B"/>
    <w:multiLevelType w:val="hybridMultilevel"/>
    <w:tmpl w:val="9CD2A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871BBF"/>
    <w:multiLevelType w:val="hybridMultilevel"/>
    <w:tmpl w:val="0A466F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C3353"/>
    <w:multiLevelType w:val="hybridMultilevel"/>
    <w:tmpl w:val="03181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D4"/>
    <w:rsid w:val="00AC44D4"/>
    <w:rsid w:val="00E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4D4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4D4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C4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4D4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4D4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C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Krause</dc:creator>
  <cp:lastModifiedBy>Grzegorz Krause</cp:lastModifiedBy>
  <cp:revision>1</cp:revision>
  <dcterms:created xsi:type="dcterms:W3CDTF">2015-08-13T11:36:00Z</dcterms:created>
  <dcterms:modified xsi:type="dcterms:W3CDTF">2015-08-13T11:37:00Z</dcterms:modified>
</cp:coreProperties>
</file>